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E2" w:rsidRPr="00744738" w:rsidRDefault="000C53E2" w:rsidP="00E342C5">
      <w:pPr>
        <w:spacing w:line="480" w:lineRule="auto"/>
        <w:jc w:val="center"/>
        <w:rPr>
          <w:b/>
        </w:rPr>
      </w:pPr>
      <w:r w:rsidRPr="00744738">
        <w:rPr>
          <w:b/>
        </w:rPr>
        <w:t>Details on Data Exclusions</w:t>
      </w:r>
    </w:p>
    <w:p w:rsidR="00E342C5" w:rsidRDefault="00744738" w:rsidP="00E342C5">
      <w:pPr>
        <w:spacing w:line="480" w:lineRule="auto"/>
      </w:pPr>
      <w:r>
        <w:tab/>
        <w:t xml:space="preserve">Following our pre-registered protocol, we excluded 48 participants who failed to pass at least one of the following measures: an attention check question, a question asking if participants responded randomly, and a question asking if participants looked up information online during the study. An additional 11 participants were excluded because they did not provide at least </w:t>
      </w:r>
      <w:proofErr w:type="gramStart"/>
      <w:r>
        <w:t>4</w:t>
      </w:r>
      <w:proofErr w:type="gramEnd"/>
      <w:r>
        <w:t xml:space="preserve"> valid estimates in respo</w:t>
      </w:r>
      <w:r w:rsidR="00E342C5">
        <w:t>nse to the anchoring questions.</w:t>
      </w:r>
      <w:r w:rsidR="00C02629">
        <w:t xml:space="preserve"> </w:t>
      </w:r>
      <w:r w:rsidR="00665E70">
        <w:t xml:space="preserve">Following our pre-registered protocol, we </w:t>
      </w:r>
      <w:r w:rsidR="00AA5095">
        <w:t xml:space="preserve">further </w:t>
      </w:r>
      <w:r w:rsidR="00665E70">
        <w:t xml:space="preserve">excluded 18 individual estimates, which </w:t>
      </w:r>
      <w:proofErr w:type="gramStart"/>
      <w:r w:rsidR="00665E70">
        <w:t>are detailed</w:t>
      </w:r>
      <w:proofErr w:type="gramEnd"/>
      <w:r w:rsidR="00665E70">
        <w:t xml:space="preserve"> in Table S1. </w:t>
      </w:r>
    </w:p>
    <w:p w:rsidR="00665E70" w:rsidRDefault="00665E70" w:rsidP="00E342C5">
      <w:pPr>
        <w:spacing w:line="480" w:lineRule="auto"/>
      </w:pPr>
      <w:r>
        <w:rPr>
          <w:i/>
        </w:rPr>
        <w:t>Table S1: Excluded Estimates from Anchoring Questions</w:t>
      </w:r>
    </w:p>
    <w:tbl>
      <w:tblPr>
        <w:tblStyle w:val="TableGrid"/>
        <w:tblW w:w="1032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2250"/>
        <w:gridCol w:w="6278"/>
      </w:tblGrid>
      <w:tr w:rsidR="00795C73" w:rsidTr="00094FAE">
        <w:trPr>
          <w:trHeight w:val="213"/>
        </w:trPr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795C73" w:rsidRDefault="00795C73" w:rsidP="002B43B6">
            <w:r>
              <w:t>Condition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795C73" w:rsidRDefault="00795C73" w:rsidP="002B43B6">
            <w:pPr>
              <w:jc w:val="center"/>
            </w:pPr>
            <w:r>
              <w:t>Total Number of</w:t>
            </w:r>
          </w:p>
          <w:p w:rsidR="00795C73" w:rsidRDefault="00795C73" w:rsidP="002B43B6">
            <w:pPr>
              <w:jc w:val="center"/>
            </w:pPr>
            <w:r>
              <w:t>Exclusions</w:t>
            </w:r>
          </w:p>
        </w:tc>
        <w:tc>
          <w:tcPr>
            <w:tcW w:w="6278" w:type="dxa"/>
            <w:tcBorders>
              <w:top w:val="single" w:sz="4" w:space="0" w:color="auto"/>
              <w:bottom w:val="single" w:sz="4" w:space="0" w:color="auto"/>
            </w:tcBorders>
          </w:tcPr>
          <w:p w:rsidR="00795C73" w:rsidRDefault="00795C73" w:rsidP="002B43B6">
            <w:pPr>
              <w:jc w:val="center"/>
            </w:pPr>
            <w:r>
              <w:t xml:space="preserve">Participant </w:t>
            </w:r>
            <w:r w:rsidR="00F539CD">
              <w:t>ID</w:t>
            </w:r>
            <w:r>
              <w:t xml:space="preserve"> (Excluded Estimate)</w:t>
            </w:r>
          </w:p>
        </w:tc>
      </w:tr>
      <w:tr w:rsidR="00795C73" w:rsidTr="00094FAE">
        <w:trPr>
          <w:trHeight w:val="161"/>
        </w:trPr>
        <w:tc>
          <w:tcPr>
            <w:tcW w:w="1795" w:type="dxa"/>
            <w:tcBorders>
              <w:top w:val="single" w:sz="4" w:space="0" w:color="auto"/>
              <w:bottom w:val="nil"/>
            </w:tcBorders>
          </w:tcPr>
          <w:p w:rsidR="00795C73" w:rsidRDefault="00795C73" w:rsidP="002B43B6">
            <w:r>
              <w:t>Meat - Low</w:t>
            </w:r>
          </w:p>
        </w:tc>
        <w:tc>
          <w:tcPr>
            <w:tcW w:w="2250" w:type="dxa"/>
            <w:tcBorders>
              <w:top w:val="single" w:sz="4" w:space="0" w:color="auto"/>
              <w:bottom w:val="nil"/>
            </w:tcBorders>
          </w:tcPr>
          <w:p w:rsidR="00795C73" w:rsidRDefault="00795C73" w:rsidP="002B43B6">
            <w:pPr>
              <w:jc w:val="center"/>
            </w:pPr>
            <w:r>
              <w:t>2</w:t>
            </w:r>
          </w:p>
        </w:tc>
        <w:tc>
          <w:tcPr>
            <w:tcW w:w="6278" w:type="dxa"/>
            <w:tcBorders>
              <w:top w:val="single" w:sz="4" w:space="0" w:color="auto"/>
              <w:bottom w:val="nil"/>
            </w:tcBorders>
          </w:tcPr>
          <w:p w:rsidR="00795C73" w:rsidRDefault="00795C73" w:rsidP="002B43B6">
            <w:pPr>
              <w:jc w:val="center"/>
            </w:pPr>
            <w:r>
              <w:t>897 (</w:t>
            </w:r>
            <w:r w:rsidRPr="00092DE6">
              <w:t>400000</w:t>
            </w:r>
            <w:r>
              <w:t>)</w:t>
            </w:r>
          </w:p>
          <w:p w:rsidR="00795C73" w:rsidRDefault="00795C73" w:rsidP="002B43B6">
            <w:pPr>
              <w:jc w:val="center"/>
            </w:pPr>
            <w:r>
              <w:t>408 (</w:t>
            </w:r>
            <w:r w:rsidRPr="00092DE6">
              <w:t>100000</w:t>
            </w:r>
            <w:r>
              <w:t>)</w:t>
            </w:r>
          </w:p>
        </w:tc>
      </w:tr>
      <w:tr w:rsidR="00795C73" w:rsidTr="00094FAE">
        <w:trPr>
          <w:trHeight w:val="171"/>
        </w:trPr>
        <w:tc>
          <w:tcPr>
            <w:tcW w:w="1795" w:type="dxa"/>
            <w:tcBorders>
              <w:top w:val="nil"/>
            </w:tcBorders>
          </w:tcPr>
          <w:p w:rsidR="00795C73" w:rsidRDefault="00795C73" w:rsidP="002B43B6">
            <w:r>
              <w:t>Meat -High</w:t>
            </w:r>
          </w:p>
        </w:tc>
        <w:tc>
          <w:tcPr>
            <w:tcW w:w="2250" w:type="dxa"/>
            <w:tcBorders>
              <w:top w:val="nil"/>
            </w:tcBorders>
          </w:tcPr>
          <w:p w:rsidR="00795C73" w:rsidRDefault="00795C73" w:rsidP="002B43B6">
            <w:pPr>
              <w:jc w:val="center"/>
            </w:pPr>
            <w:r>
              <w:t>1</w:t>
            </w:r>
          </w:p>
        </w:tc>
        <w:tc>
          <w:tcPr>
            <w:tcW w:w="6278" w:type="dxa"/>
            <w:tcBorders>
              <w:top w:val="nil"/>
            </w:tcBorders>
          </w:tcPr>
          <w:p w:rsidR="00795C73" w:rsidRDefault="00795C73" w:rsidP="002B43B6">
            <w:pPr>
              <w:jc w:val="center"/>
            </w:pPr>
            <w:r>
              <w:t>648 (</w:t>
            </w:r>
            <w:r w:rsidRPr="00F6611B">
              <w:t>500000</w:t>
            </w:r>
            <w:r>
              <w:t>)</w:t>
            </w:r>
          </w:p>
        </w:tc>
      </w:tr>
      <w:tr w:rsidR="00795C73" w:rsidTr="00094FAE">
        <w:trPr>
          <w:trHeight w:val="171"/>
        </w:trPr>
        <w:tc>
          <w:tcPr>
            <w:tcW w:w="1795" w:type="dxa"/>
          </w:tcPr>
          <w:p w:rsidR="00795C73" w:rsidRDefault="00795C73" w:rsidP="002B43B6">
            <w:r>
              <w:t>Chicago-Low</w:t>
            </w:r>
          </w:p>
        </w:tc>
        <w:tc>
          <w:tcPr>
            <w:tcW w:w="2250" w:type="dxa"/>
          </w:tcPr>
          <w:p w:rsidR="00795C73" w:rsidRDefault="00795C73" w:rsidP="002B43B6">
            <w:pPr>
              <w:jc w:val="center"/>
            </w:pPr>
            <w:r>
              <w:t>4</w:t>
            </w:r>
          </w:p>
        </w:tc>
        <w:tc>
          <w:tcPr>
            <w:tcW w:w="6278" w:type="dxa"/>
          </w:tcPr>
          <w:p w:rsidR="00795C73" w:rsidRDefault="00795C73" w:rsidP="002B43B6">
            <w:pPr>
              <w:jc w:val="center"/>
            </w:pPr>
            <w:r>
              <w:t>848 (300)</w:t>
            </w:r>
          </w:p>
          <w:p w:rsidR="00795C73" w:rsidRDefault="00795C73" w:rsidP="002B43B6">
            <w:pPr>
              <w:jc w:val="center"/>
            </w:pPr>
            <w:r>
              <w:t>120 (300)</w:t>
            </w:r>
          </w:p>
          <w:p w:rsidR="00795C73" w:rsidRDefault="00795C73" w:rsidP="002B43B6">
            <w:pPr>
              <w:jc w:val="center"/>
            </w:pPr>
            <w:r>
              <w:t>990 (250)</w:t>
            </w:r>
          </w:p>
          <w:p w:rsidR="00795C73" w:rsidRDefault="00795C73" w:rsidP="002B43B6">
            <w:pPr>
              <w:jc w:val="center"/>
            </w:pPr>
            <w:r>
              <w:t>500 (150)</w:t>
            </w:r>
          </w:p>
        </w:tc>
      </w:tr>
      <w:tr w:rsidR="00795C73" w:rsidTr="00094FAE">
        <w:trPr>
          <w:trHeight w:val="161"/>
        </w:trPr>
        <w:tc>
          <w:tcPr>
            <w:tcW w:w="1795" w:type="dxa"/>
          </w:tcPr>
          <w:p w:rsidR="00795C73" w:rsidRDefault="00795C73" w:rsidP="002B43B6">
            <w:r>
              <w:t>Chicago-High</w:t>
            </w:r>
          </w:p>
        </w:tc>
        <w:tc>
          <w:tcPr>
            <w:tcW w:w="2250" w:type="dxa"/>
          </w:tcPr>
          <w:p w:rsidR="00795C73" w:rsidRDefault="00795C73" w:rsidP="002B43B6">
            <w:pPr>
              <w:jc w:val="center"/>
            </w:pPr>
            <w:r>
              <w:t>1</w:t>
            </w:r>
          </w:p>
        </w:tc>
        <w:tc>
          <w:tcPr>
            <w:tcW w:w="6278" w:type="dxa"/>
          </w:tcPr>
          <w:p w:rsidR="00795C73" w:rsidRDefault="00795C73" w:rsidP="002B43B6">
            <w:pPr>
              <w:jc w:val="center"/>
            </w:pPr>
            <w:r>
              <w:t>795 (</w:t>
            </w:r>
            <w:r w:rsidRPr="00FA590C">
              <w:t>1300</w:t>
            </w:r>
            <w:r>
              <w:t>)</w:t>
            </w:r>
          </w:p>
        </w:tc>
      </w:tr>
      <w:tr w:rsidR="00795C73" w:rsidTr="00094FAE">
        <w:trPr>
          <w:trHeight w:val="171"/>
        </w:trPr>
        <w:tc>
          <w:tcPr>
            <w:tcW w:w="1795" w:type="dxa"/>
          </w:tcPr>
          <w:p w:rsidR="00795C73" w:rsidRDefault="00795C73" w:rsidP="002B43B6">
            <w:r>
              <w:t>Phone-Low</w:t>
            </w:r>
          </w:p>
        </w:tc>
        <w:tc>
          <w:tcPr>
            <w:tcW w:w="2250" w:type="dxa"/>
          </w:tcPr>
          <w:p w:rsidR="00795C73" w:rsidRDefault="00795C73" w:rsidP="002B43B6">
            <w:pPr>
              <w:jc w:val="center"/>
            </w:pPr>
            <w:r>
              <w:t>2</w:t>
            </w:r>
          </w:p>
        </w:tc>
        <w:tc>
          <w:tcPr>
            <w:tcW w:w="6278" w:type="dxa"/>
          </w:tcPr>
          <w:p w:rsidR="00795C73" w:rsidRDefault="00795C73" w:rsidP="002B43B6">
            <w:pPr>
              <w:jc w:val="center"/>
            </w:pPr>
            <w:r>
              <w:t>810 (1700)</w:t>
            </w:r>
          </w:p>
          <w:p w:rsidR="00795C73" w:rsidRDefault="00795C73" w:rsidP="002B43B6">
            <w:pPr>
              <w:jc w:val="center"/>
            </w:pPr>
            <w:r>
              <w:t>869 (1700)</w:t>
            </w:r>
          </w:p>
        </w:tc>
      </w:tr>
      <w:tr w:rsidR="00795C73" w:rsidTr="00094FAE">
        <w:trPr>
          <w:trHeight w:val="171"/>
        </w:trPr>
        <w:tc>
          <w:tcPr>
            <w:tcW w:w="1795" w:type="dxa"/>
          </w:tcPr>
          <w:p w:rsidR="00795C73" w:rsidRDefault="00795C73" w:rsidP="002B43B6">
            <w:r>
              <w:t>Phone-High</w:t>
            </w:r>
          </w:p>
        </w:tc>
        <w:tc>
          <w:tcPr>
            <w:tcW w:w="2250" w:type="dxa"/>
          </w:tcPr>
          <w:p w:rsidR="00795C73" w:rsidRDefault="00795C73" w:rsidP="002B43B6">
            <w:pPr>
              <w:jc w:val="center"/>
            </w:pPr>
            <w:r>
              <w:t>0</w:t>
            </w:r>
          </w:p>
        </w:tc>
        <w:tc>
          <w:tcPr>
            <w:tcW w:w="6278" w:type="dxa"/>
          </w:tcPr>
          <w:p w:rsidR="00795C73" w:rsidRDefault="00795C73" w:rsidP="002B43B6">
            <w:pPr>
              <w:jc w:val="center"/>
            </w:pPr>
          </w:p>
        </w:tc>
      </w:tr>
      <w:tr w:rsidR="00795C73" w:rsidTr="00094FAE">
        <w:trPr>
          <w:trHeight w:val="161"/>
        </w:trPr>
        <w:tc>
          <w:tcPr>
            <w:tcW w:w="1795" w:type="dxa"/>
          </w:tcPr>
          <w:p w:rsidR="00795C73" w:rsidRDefault="00795C73" w:rsidP="002B43B6">
            <w:r>
              <w:t>Cat-Low</w:t>
            </w:r>
          </w:p>
        </w:tc>
        <w:tc>
          <w:tcPr>
            <w:tcW w:w="2250" w:type="dxa"/>
          </w:tcPr>
          <w:p w:rsidR="00795C73" w:rsidRDefault="00795C73" w:rsidP="002B43B6">
            <w:pPr>
              <w:jc w:val="center"/>
            </w:pPr>
            <w:r>
              <w:t>1</w:t>
            </w:r>
          </w:p>
        </w:tc>
        <w:tc>
          <w:tcPr>
            <w:tcW w:w="6278" w:type="dxa"/>
          </w:tcPr>
          <w:p w:rsidR="00795C73" w:rsidRDefault="00795C73" w:rsidP="002B43B6">
            <w:pPr>
              <w:jc w:val="center"/>
            </w:pPr>
            <w:r>
              <w:t>846 (80)</w:t>
            </w:r>
          </w:p>
        </w:tc>
      </w:tr>
      <w:tr w:rsidR="00795C73" w:rsidTr="00094FAE">
        <w:trPr>
          <w:trHeight w:val="161"/>
        </w:trPr>
        <w:tc>
          <w:tcPr>
            <w:tcW w:w="1795" w:type="dxa"/>
          </w:tcPr>
          <w:p w:rsidR="00795C73" w:rsidRDefault="00795C73" w:rsidP="002B43B6">
            <w:r>
              <w:t>Cat-High</w:t>
            </w:r>
          </w:p>
        </w:tc>
        <w:tc>
          <w:tcPr>
            <w:tcW w:w="2250" w:type="dxa"/>
          </w:tcPr>
          <w:p w:rsidR="00795C73" w:rsidRDefault="00795C73" w:rsidP="002B43B6">
            <w:pPr>
              <w:jc w:val="center"/>
            </w:pPr>
            <w:r>
              <w:t>1</w:t>
            </w:r>
          </w:p>
        </w:tc>
        <w:tc>
          <w:tcPr>
            <w:tcW w:w="6278" w:type="dxa"/>
          </w:tcPr>
          <w:p w:rsidR="00795C73" w:rsidRDefault="00795C73" w:rsidP="002B43B6">
            <w:pPr>
              <w:jc w:val="center"/>
            </w:pPr>
            <w:r>
              <w:t>812 (80)</w:t>
            </w:r>
          </w:p>
        </w:tc>
      </w:tr>
      <w:tr w:rsidR="00795C73" w:rsidTr="00094FAE">
        <w:trPr>
          <w:trHeight w:val="161"/>
        </w:trPr>
        <w:tc>
          <w:tcPr>
            <w:tcW w:w="1795" w:type="dxa"/>
          </w:tcPr>
          <w:p w:rsidR="00795C73" w:rsidRDefault="00795C73" w:rsidP="002B43B6">
            <w:r>
              <w:t>Gas-Low</w:t>
            </w:r>
          </w:p>
        </w:tc>
        <w:tc>
          <w:tcPr>
            <w:tcW w:w="2250" w:type="dxa"/>
          </w:tcPr>
          <w:p w:rsidR="00795C73" w:rsidRDefault="00795C73" w:rsidP="002B43B6">
            <w:pPr>
              <w:jc w:val="center"/>
            </w:pPr>
            <w:r>
              <w:t>2</w:t>
            </w:r>
          </w:p>
        </w:tc>
        <w:tc>
          <w:tcPr>
            <w:tcW w:w="6278" w:type="dxa"/>
          </w:tcPr>
          <w:p w:rsidR="00795C73" w:rsidRDefault="00795C73" w:rsidP="002B43B6">
            <w:pPr>
              <w:jc w:val="center"/>
            </w:pPr>
            <w:r>
              <w:t>961 (</w:t>
            </w:r>
            <w:r w:rsidRPr="00E50E72">
              <w:t>10000</w:t>
            </w:r>
            <w:r>
              <w:t>)</w:t>
            </w:r>
          </w:p>
          <w:p w:rsidR="00795C73" w:rsidRDefault="00795C73" w:rsidP="002B43B6">
            <w:pPr>
              <w:jc w:val="center"/>
            </w:pPr>
            <w:r>
              <w:t>215 (</w:t>
            </w:r>
            <w:r w:rsidRPr="00E50E72">
              <w:t>5000</w:t>
            </w:r>
            <w:r>
              <w:t>)</w:t>
            </w:r>
          </w:p>
        </w:tc>
      </w:tr>
      <w:tr w:rsidR="00795C73" w:rsidTr="00094FAE">
        <w:trPr>
          <w:trHeight w:val="161"/>
        </w:trPr>
        <w:tc>
          <w:tcPr>
            <w:tcW w:w="1795" w:type="dxa"/>
          </w:tcPr>
          <w:p w:rsidR="00795C73" w:rsidRDefault="00795C73" w:rsidP="002B43B6">
            <w:r>
              <w:t>Gas-High</w:t>
            </w:r>
          </w:p>
        </w:tc>
        <w:tc>
          <w:tcPr>
            <w:tcW w:w="2250" w:type="dxa"/>
          </w:tcPr>
          <w:p w:rsidR="00795C73" w:rsidRDefault="00795C73" w:rsidP="002B43B6">
            <w:pPr>
              <w:jc w:val="center"/>
            </w:pPr>
            <w:r>
              <w:t>4</w:t>
            </w:r>
          </w:p>
        </w:tc>
        <w:tc>
          <w:tcPr>
            <w:tcW w:w="6278" w:type="dxa"/>
          </w:tcPr>
          <w:p w:rsidR="00795C73" w:rsidRDefault="00795C73" w:rsidP="002B43B6">
            <w:pPr>
              <w:jc w:val="center"/>
            </w:pPr>
            <w:r>
              <w:t>486 (2000)</w:t>
            </w:r>
          </w:p>
          <w:p w:rsidR="00795C73" w:rsidRDefault="00795C73" w:rsidP="002B43B6">
            <w:pPr>
              <w:jc w:val="center"/>
            </w:pPr>
            <w:r>
              <w:t>761 (1500)</w:t>
            </w:r>
          </w:p>
          <w:p w:rsidR="00795C73" w:rsidRDefault="00795C73" w:rsidP="002B43B6">
            <w:pPr>
              <w:jc w:val="center"/>
            </w:pPr>
            <w:r>
              <w:t>92 (1500)</w:t>
            </w:r>
          </w:p>
          <w:p w:rsidR="00795C73" w:rsidRDefault="00795C73" w:rsidP="002B43B6">
            <w:pPr>
              <w:jc w:val="center"/>
            </w:pPr>
            <w:r>
              <w:t>69 (1300)</w:t>
            </w:r>
          </w:p>
        </w:tc>
      </w:tr>
      <w:tr w:rsidR="00795C73" w:rsidTr="00094FAE">
        <w:trPr>
          <w:trHeight w:val="161"/>
        </w:trPr>
        <w:tc>
          <w:tcPr>
            <w:tcW w:w="1795" w:type="dxa"/>
          </w:tcPr>
          <w:p w:rsidR="00795C73" w:rsidRDefault="00795C73" w:rsidP="002B43B6">
            <w:r>
              <w:t>Arctic-Low</w:t>
            </w:r>
          </w:p>
        </w:tc>
        <w:tc>
          <w:tcPr>
            <w:tcW w:w="2250" w:type="dxa"/>
          </w:tcPr>
          <w:p w:rsidR="00795C73" w:rsidRDefault="00795C73" w:rsidP="002B43B6">
            <w:pPr>
              <w:jc w:val="center"/>
            </w:pPr>
            <w:r>
              <w:t>0</w:t>
            </w:r>
          </w:p>
        </w:tc>
        <w:tc>
          <w:tcPr>
            <w:tcW w:w="6278" w:type="dxa"/>
          </w:tcPr>
          <w:p w:rsidR="00795C73" w:rsidRDefault="00795C73" w:rsidP="002B43B6">
            <w:pPr>
              <w:jc w:val="center"/>
            </w:pPr>
          </w:p>
        </w:tc>
      </w:tr>
      <w:tr w:rsidR="00795C73" w:rsidTr="00094FAE">
        <w:trPr>
          <w:trHeight w:val="161"/>
        </w:trPr>
        <w:tc>
          <w:tcPr>
            <w:tcW w:w="1795" w:type="dxa"/>
          </w:tcPr>
          <w:p w:rsidR="00795C73" w:rsidRDefault="00795C73" w:rsidP="002B43B6">
            <w:r>
              <w:t>Arctic-High</w:t>
            </w:r>
          </w:p>
        </w:tc>
        <w:tc>
          <w:tcPr>
            <w:tcW w:w="2250" w:type="dxa"/>
          </w:tcPr>
          <w:p w:rsidR="00795C73" w:rsidRDefault="00795C73" w:rsidP="002B43B6">
            <w:pPr>
              <w:jc w:val="center"/>
            </w:pPr>
            <w:r>
              <w:t>0</w:t>
            </w:r>
          </w:p>
        </w:tc>
        <w:tc>
          <w:tcPr>
            <w:tcW w:w="6278" w:type="dxa"/>
          </w:tcPr>
          <w:p w:rsidR="00795C73" w:rsidRDefault="00795C73" w:rsidP="002B43B6">
            <w:pPr>
              <w:jc w:val="center"/>
            </w:pPr>
          </w:p>
        </w:tc>
      </w:tr>
    </w:tbl>
    <w:p w:rsidR="00665E70" w:rsidRDefault="00665E70" w:rsidP="00E342C5">
      <w:pPr>
        <w:spacing w:line="480" w:lineRule="auto"/>
      </w:pPr>
    </w:p>
    <w:p w:rsidR="00413B37" w:rsidRDefault="00413B37" w:rsidP="00413B37">
      <w:pPr>
        <w:rPr>
          <w:i/>
        </w:rPr>
      </w:pPr>
      <w:r>
        <w:rPr>
          <w:i/>
        </w:rPr>
        <w:t>Table S2</w:t>
      </w:r>
      <w:r w:rsidRPr="00D34C08">
        <w:rPr>
          <w:i/>
        </w:rPr>
        <w:t xml:space="preserve">: Correlations </w:t>
      </w:r>
      <w:proofErr w:type="gramStart"/>
      <w:r w:rsidRPr="00D34C08">
        <w:rPr>
          <w:i/>
        </w:rPr>
        <w:t>Among</w:t>
      </w:r>
      <w:proofErr w:type="gramEnd"/>
      <w:r w:rsidRPr="00D34C08">
        <w:rPr>
          <w:i/>
        </w:rPr>
        <w:t xml:space="preserve"> Big Five Traits</w:t>
      </w:r>
    </w:p>
    <w:p w:rsidR="00413B37" w:rsidRDefault="00413B37" w:rsidP="00413B37">
      <w:pPr>
        <w:rPr>
          <w:i/>
        </w:rPr>
      </w:pPr>
    </w:p>
    <w:tbl>
      <w:tblPr>
        <w:tblStyle w:val="TableGrid"/>
        <w:tblW w:w="1217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3"/>
        <w:gridCol w:w="818"/>
        <w:gridCol w:w="818"/>
        <w:gridCol w:w="1244"/>
        <w:gridCol w:w="2153"/>
        <w:gridCol w:w="1561"/>
        <w:gridCol w:w="1748"/>
        <w:gridCol w:w="1676"/>
      </w:tblGrid>
      <w:tr w:rsidR="00413B37" w:rsidTr="007D0C37">
        <w:trPr>
          <w:trHeight w:val="4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13B37" w:rsidRDefault="00413B37" w:rsidP="007D0C37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13B37" w:rsidRPr="00650324" w:rsidRDefault="00413B37" w:rsidP="007D0C37">
            <w:pPr>
              <w:jc w:val="center"/>
              <w:rPr>
                <w:i/>
              </w:rPr>
            </w:pPr>
            <w:r w:rsidRPr="00650324">
              <w:rPr>
                <w:i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13B37" w:rsidRPr="00650324" w:rsidRDefault="00413B37" w:rsidP="007D0C37">
            <w:pPr>
              <w:jc w:val="center"/>
              <w:rPr>
                <w:i/>
              </w:rPr>
            </w:pPr>
            <w:r w:rsidRPr="00650324">
              <w:rPr>
                <w:i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13B37" w:rsidRDefault="00413B37" w:rsidP="007D0C37">
            <w:pPr>
              <w:jc w:val="center"/>
            </w:pPr>
            <w:r>
              <w:t>Openness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13B37" w:rsidRDefault="00413B37" w:rsidP="007D0C37">
            <w:pPr>
              <w:jc w:val="center"/>
            </w:pPr>
            <w:r>
              <w:t>Conscientiousness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13B37" w:rsidRDefault="00413B37" w:rsidP="007D0C37">
            <w:pPr>
              <w:jc w:val="center"/>
            </w:pPr>
            <w:r>
              <w:t>Extraversion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13B37" w:rsidRDefault="00413B37" w:rsidP="007D0C37">
            <w:pPr>
              <w:jc w:val="center"/>
            </w:pPr>
            <w:r>
              <w:t>Agreeableness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413B37" w:rsidRDefault="00413B37" w:rsidP="007D0C37">
            <w:pPr>
              <w:jc w:val="center"/>
            </w:pPr>
            <w:r>
              <w:t>Neuroticism</w:t>
            </w:r>
          </w:p>
        </w:tc>
      </w:tr>
      <w:tr w:rsidR="00413B37" w:rsidTr="007D0C37">
        <w:trPr>
          <w:trHeight w:val="606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13B37" w:rsidRDefault="00413B37" w:rsidP="007D0C37">
            <w:r>
              <w:lastRenderedPageBreak/>
              <w:t>Openness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13B37" w:rsidRDefault="00413B37" w:rsidP="007D0C37">
            <w:pPr>
              <w:jc w:val="center"/>
            </w:pPr>
            <w:r>
              <w:t>81.84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13B37" w:rsidRDefault="00413B37" w:rsidP="007D0C37">
            <w:pPr>
              <w:jc w:val="center"/>
            </w:pPr>
            <w:r>
              <w:t>12.63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13B37" w:rsidRDefault="00413B37" w:rsidP="007D0C37">
            <w:pPr>
              <w:jc w:val="center"/>
            </w:pPr>
            <w:r>
              <w:t>(.85)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13B37" w:rsidRDefault="00413B37" w:rsidP="007D0C3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13B37" w:rsidRDefault="00413B37" w:rsidP="007D0C3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13B37" w:rsidRDefault="00413B37" w:rsidP="007D0C37">
            <w:pPr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bottom w:val="nil"/>
            </w:tcBorders>
          </w:tcPr>
          <w:p w:rsidR="00413B37" w:rsidRDefault="00413B37" w:rsidP="007D0C37">
            <w:pPr>
              <w:jc w:val="center"/>
            </w:pPr>
          </w:p>
        </w:tc>
      </w:tr>
      <w:tr w:rsidR="00413B37" w:rsidTr="007D0C37">
        <w:trPr>
          <w:trHeight w:val="642"/>
        </w:trPr>
        <w:tc>
          <w:tcPr>
            <w:tcW w:w="0" w:type="auto"/>
            <w:tcBorders>
              <w:top w:val="nil"/>
            </w:tcBorders>
          </w:tcPr>
          <w:p w:rsidR="00413B37" w:rsidRDefault="00413B37" w:rsidP="007D0C37">
            <w:r>
              <w:t>Conscientiousness</w:t>
            </w:r>
          </w:p>
        </w:tc>
        <w:tc>
          <w:tcPr>
            <w:tcW w:w="0" w:type="auto"/>
            <w:tcBorders>
              <w:top w:val="nil"/>
            </w:tcBorders>
          </w:tcPr>
          <w:p w:rsidR="00413B37" w:rsidRDefault="00413B37" w:rsidP="007D0C37">
            <w:pPr>
              <w:jc w:val="center"/>
            </w:pPr>
            <w:r>
              <w:t>90.49</w:t>
            </w:r>
          </w:p>
        </w:tc>
        <w:tc>
          <w:tcPr>
            <w:tcW w:w="0" w:type="auto"/>
            <w:tcBorders>
              <w:top w:val="nil"/>
            </w:tcBorders>
          </w:tcPr>
          <w:p w:rsidR="00413B37" w:rsidRDefault="00413B37" w:rsidP="007D0C37">
            <w:pPr>
              <w:jc w:val="center"/>
            </w:pPr>
            <w:r>
              <w:t>14.75</w:t>
            </w:r>
          </w:p>
        </w:tc>
        <w:tc>
          <w:tcPr>
            <w:tcW w:w="0" w:type="auto"/>
            <w:tcBorders>
              <w:top w:val="nil"/>
            </w:tcBorders>
          </w:tcPr>
          <w:p w:rsidR="00413B37" w:rsidRDefault="00413B37" w:rsidP="007D0C37">
            <w:pPr>
              <w:jc w:val="center"/>
            </w:pPr>
            <w:r>
              <w:t>.15***</w:t>
            </w:r>
          </w:p>
        </w:tc>
        <w:tc>
          <w:tcPr>
            <w:tcW w:w="0" w:type="auto"/>
            <w:tcBorders>
              <w:top w:val="nil"/>
            </w:tcBorders>
          </w:tcPr>
          <w:p w:rsidR="00413B37" w:rsidRDefault="00413B37" w:rsidP="007D0C37">
            <w:pPr>
              <w:jc w:val="center"/>
            </w:pPr>
            <w:r>
              <w:t>(.93)</w:t>
            </w:r>
          </w:p>
        </w:tc>
        <w:tc>
          <w:tcPr>
            <w:tcW w:w="0" w:type="auto"/>
            <w:tcBorders>
              <w:top w:val="nil"/>
            </w:tcBorders>
          </w:tcPr>
          <w:p w:rsidR="00413B37" w:rsidRDefault="00413B37" w:rsidP="007D0C37">
            <w:pPr>
              <w:jc w:val="center"/>
            </w:pPr>
          </w:p>
        </w:tc>
        <w:tc>
          <w:tcPr>
            <w:tcW w:w="0" w:type="auto"/>
            <w:tcBorders>
              <w:top w:val="nil"/>
            </w:tcBorders>
          </w:tcPr>
          <w:p w:rsidR="00413B37" w:rsidRDefault="00413B37" w:rsidP="007D0C37">
            <w:pPr>
              <w:jc w:val="center"/>
            </w:pPr>
          </w:p>
        </w:tc>
        <w:tc>
          <w:tcPr>
            <w:tcW w:w="1676" w:type="dxa"/>
            <w:tcBorders>
              <w:top w:val="nil"/>
            </w:tcBorders>
          </w:tcPr>
          <w:p w:rsidR="00413B37" w:rsidRDefault="00413B37" w:rsidP="007D0C37">
            <w:pPr>
              <w:jc w:val="center"/>
            </w:pPr>
          </w:p>
        </w:tc>
      </w:tr>
      <w:tr w:rsidR="00413B37" w:rsidTr="007D0C37">
        <w:trPr>
          <w:trHeight w:val="689"/>
        </w:trPr>
        <w:tc>
          <w:tcPr>
            <w:tcW w:w="0" w:type="auto"/>
          </w:tcPr>
          <w:p w:rsidR="00413B37" w:rsidRDefault="00413B37" w:rsidP="007D0C37">
            <w:r>
              <w:t>Extraversion</w:t>
            </w:r>
          </w:p>
        </w:tc>
        <w:tc>
          <w:tcPr>
            <w:tcW w:w="0" w:type="auto"/>
          </w:tcPr>
          <w:p w:rsidR="00413B37" w:rsidRDefault="00413B37" w:rsidP="007D0C37">
            <w:pPr>
              <w:jc w:val="center"/>
            </w:pPr>
            <w:r>
              <w:t>73.18</w:t>
            </w:r>
          </w:p>
        </w:tc>
        <w:tc>
          <w:tcPr>
            <w:tcW w:w="0" w:type="auto"/>
          </w:tcPr>
          <w:p w:rsidR="00413B37" w:rsidRDefault="00413B37" w:rsidP="007D0C37">
            <w:pPr>
              <w:jc w:val="center"/>
            </w:pPr>
            <w:r>
              <w:t>14.33</w:t>
            </w:r>
          </w:p>
        </w:tc>
        <w:tc>
          <w:tcPr>
            <w:tcW w:w="0" w:type="auto"/>
          </w:tcPr>
          <w:p w:rsidR="00413B37" w:rsidRDefault="00413B37" w:rsidP="007D0C37">
            <w:pPr>
              <w:jc w:val="center"/>
            </w:pPr>
            <w:r>
              <w:t>.26***</w:t>
            </w:r>
          </w:p>
        </w:tc>
        <w:tc>
          <w:tcPr>
            <w:tcW w:w="0" w:type="auto"/>
          </w:tcPr>
          <w:p w:rsidR="00413B37" w:rsidRDefault="00413B37" w:rsidP="007D0C37">
            <w:pPr>
              <w:jc w:val="center"/>
            </w:pPr>
            <w:r>
              <w:t>.41***</w:t>
            </w:r>
          </w:p>
        </w:tc>
        <w:tc>
          <w:tcPr>
            <w:tcW w:w="0" w:type="auto"/>
          </w:tcPr>
          <w:p w:rsidR="00413B37" w:rsidRDefault="00413B37" w:rsidP="007D0C37">
            <w:pPr>
              <w:jc w:val="center"/>
            </w:pPr>
            <w:r>
              <w:t>(.89)</w:t>
            </w:r>
          </w:p>
        </w:tc>
        <w:tc>
          <w:tcPr>
            <w:tcW w:w="0" w:type="auto"/>
          </w:tcPr>
          <w:p w:rsidR="00413B37" w:rsidRDefault="00413B37" w:rsidP="007D0C37">
            <w:pPr>
              <w:jc w:val="center"/>
            </w:pPr>
          </w:p>
        </w:tc>
        <w:tc>
          <w:tcPr>
            <w:tcW w:w="1676" w:type="dxa"/>
          </w:tcPr>
          <w:p w:rsidR="00413B37" w:rsidRDefault="00413B37" w:rsidP="007D0C37">
            <w:pPr>
              <w:jc w:val="center"/>
            </w:pPr>
          </w:p>
        </w:tc>
      </w:tr>
      <w:tr w:rsidR="00413B37" w:rsidTr="007D0C37">
        <w:trPr>
          <w:trHeight w:val="689"/>
        </w:trPr>
        <w:tc>
          <w:tcPr>
            <w:tcW w:w="0" w:type="auto"/>
          </w:tcPr>
          <w:p w:rsidR="00413B37" w:rsidRDefault="00413B37" w:rsidP="007D0C37">
            <w:r>
              <w:t>Agreeableness</w:t>
            </w:r>
          </w:p>
        </w:tc>
        <w:tc>
          <w:tcPr>
            <w:tcW w:w="0" w:type="auto"/>
          </w:tcPr>
          <w:p w:rsidR="00413B37" w:rsidRDefault="00413B37" w:rsidP="007D0C37">
            <w:pPr>
              <w:jc w:val="center"/>
            </w:pPr>
            <w:r>
              <w:t>89.46</w:t>
            </w:r>
          </w:p>
        </w:tc>
        <w:tc>
          <w:tcPr>
            <w:tcW w:w="0" w:type="auto"/>
          </w:tcPr>
          <w:p w:rsidR="00413B37" w:rsidRDefault="00413B37" w:rsidP="007D0C37">
            <w:pPr>
              <w:jc w:val="center"/>
            </w:pPr>
            <w:r>
              <w:t>11.73</w:t>
            </w:r>
          </w:p>
        </w:tc>
        <w:tc>
          <w:tcPr>
            <w:tcW w:w="0" w:type="auto"/>
          </w:tcPr>
          <w:p w:rsidR="00413B37" w:rsidRDefault="00413B37" w:rsidP="007D0C37">
            <w:pPr>
              <w:jc w:val="center"/>
            </w:pPr>
            <w:r>
              <w:t>.37***</w:t>
            </w:r>
          </w:p>
        </w:tc>
        <w:tc>
          <w:tcPr>
            <w:tcW w:w="0" w:type="auto"/>
          </w:tcPr>
          <w:p w:rsidR="00413B37" w:rsidRDefault="00413B37" w:rsidP="007D0C37">
            <w:pPr>
              <w:jc w:val="center"/>
            </w:pPr>
            <w:r>
              <w:t>.43***</w:t>
            </w:r>
          </w:p>
        </w:tc>
        <w:tc>
          <w:tcPr>
            <w:tcW w:w="0" w:type="auto"/>
          </w:tcPr>
          <w:p w:rsidR="00413B37" w:rsidRDefault="00413B37" w:rsidP="007D0C37">
            <w:pPr>
              <w:jc w:val="center"/>
            </w:pPr>
            <w:r>
              <w:t>.14***</w:t>
            </w:r>
          </w:p>
        </w:tc>
        <w:tc>
          <w:tcPr>
            <w:tcW w:w="0" w:type="auto"/>
          </w:tcPr>
          <w:p w:rsidR="00413B37" w:rsidRDefault="00413B37" w:rsidP="007D0C37">
            <w:pPr>
              <w:jc w:val="center"/>
            </w:pPr>
            <w:r>
              <w:t>(.89)</w:t>
            </w:r>
          </w:p>
        </w:tc>
        <w:tc>
          <w:tcPr>
            <w:tcW w:w="1676" w:type="dxa"/>
          </w:tcPr>
          <w:p w:rsidR="00413B37" w:rsidRDefault="00413B37" w:rsidP="007D0C37">
            <w:pPr>
              <w:jc w:val="center"/>
            </w:pPr>
          </w:p>
        </w:tc>
      </w:tr>
      <w:tr w:rsidR="00413B37" w:rsidTr="007D0C37">
        <w:trPr>
          <w:trHeight w:val="642"/>
        </w:trPr>
        <w:tc>
          <w:tcPr>
            <w:tcW w:w="0" w:type="auto"/>
          </w:tcPr>
          <w:p w:rsidR="00413B37" w:rsidRDefault="00413B37" w:rsidP="007D0C37">
            <w:r>
              <w:t>Neuroticism</w:t>
            </w:r>
          </w:p>
        </w:tc>
        <w:tc>
          <w:tcPr>
            <w:tcW w:w="0" w:type="auto"/>
          </w:tcPr>
          <w:p w:rsidR="00413B37" w:rsidRDefault="00413B37" w:rsidP="007D0C37">
            <w:pPr>
              <w:jc w:val="center"/>
            </w:pPr>
            <w:r>
              <w:t>65.02</w:t>
            </w:r>
          </w:p>
        </w:tc>
        <w:tc>
          <w:tcPr>
            <w:tcW w:w="0" w:type="auto"/>
          </w:tcPr>
          <w:p w:rsidR="00413B37" w:rsidRDefault="00413B37" w:rsidP="007D0C37">
            <w:pPr>
              <w:jc w:val="center"/>
            </w:pPr>
            <w:r>
              <w:t>17.87</w:t>
            </w:r>
          </w:p>
        </w:tc>
        <w:tc>
          <w:tcPr>
            <w:tcW w:w="0" w:type="auto"/>
          </w:tcPr>
          <w:p w:rsidR="00413B37" w:rsidRDefault="00413B37" w:rsidP="007D0C37">
            <w:pPr>
              <w:jc w:val="center"/>
            </w:pPr>
            <w:r>
              <w:t>-.08*</w:t>
            </w:r>
          </w:p>
        </w:tc>
        <w:tc>
          <w:tcPr>
            <w:tcW w:w="0" w:type="auto"/>
          </w:tcPr>
          <w:p w:rsidR="00413B37" w:rsidRDefault="00413B37" w:rsidP="007D0C37">
            <w:pPr>
              <w:jc w:val="center"/>
            </w:pPr>
            <w:r>
              <w:t>-.61***</w:t>
            </w:r>
          </w:p>
        </w:tc>
        <w:tc>
          <w:tcPr>
            <w:tcW w:w="0" w:type="auto"/>
          </w:tcPr>
          <w:p w:rsidR="00413B37" w:rsidRDefault="00413B37" w:rsidP="007D0C37">
            <w:pPr>
              <w:jc w:val="center"/>
            </w:pPr>
            <w:r>
              <w:t>-.63***</w:t>
            </w:r>
          </w:p>
        </w:tc>
        <w:tc>
          <w:tcPr>
            <w:tcW w:w="0" w:type="auto"/>
          </w:tcPr>
          <w:p w:rsidR="00413B37" w:rsidRDefault="00413B37" w:rsidP="007D0C37">
            <w:pPr>
              <w:jc w:val="center"/>
            </w:pPr>
            <w:r>
              <w:t>-.20***</w:t>
            </w:r>
          </w:p>
        </w:tc>
        <w:tc>
          <w:tcPr>
            <w:tcW w:w="1676" w:type="dxa"/>
          </w:tcPr>
          <w:p w:rsidR="00413B37" w:rsidRDefault="00413B37" w:rsidP="007D0C37">
            <w:pPr>
              <w:jc w:val="center"/>
            </w:pPr>
            <w:r>
              <w:t>(.92)</w:t>
            </w:r>
          </w:p>
        </w:tc>
      </w:tr>
    </w:tbl>
    <w:p w:rsidR="00413B37" w:rsidRPr="00D34C08" w:rsidRDefault="00413B37" w:rsidP="00413B37">
      <w:r>
        <w:rPr>
          <w:i/>
        </w:rPr>
        <w:t>Note</w:t>
      </w:r>
      <w:r>
        <w:t xml:space="preserve">. *p &lt; .05. ***p &lt; .001. Cronbach’s alpha </w:t>
      </w:r>
      <w:proofErr w:type="gramStart"/>
      <w:r>
        <w:t>is given</w:t>
      </w:r>
      <w:proofErr w:type="gramEnd"/>
      <w:r>
        <w:t xml:space="preserve"> in parentheses. Items were rated on a scale from </w:t>
      </w:r>
      <w:proofErr w:type="gramStart"/>
      <w:r>
        <w:t>1</w:t>
      </w:r>
      <w:proofErr w:type="gramEnd"/>
      <w:r>
        <w:t xml:space="preserve"> to 5.</w:t>
      </w:r>
    </w:p>
    <w:p w:rsidR="00413B37" w:rsidRDefault="00413B37" w:rsidP="00E342C5">
      <w:pPr>
        <w:spacing w:line="480" w:lineRule="auto"/>
      </w:pPr>
    </w:p>
    <w:p w:rsidR="00413B37" w:rsidRPr="00413B37" w:rsidRDefault="00413B37" w:rsidP="00413B37">
      <w:pPr>
        <w:jc w:val="center"/>
        <w:rPr>
          <w:rFonts w:cs="Times New Roman (Body CS)"/>
          <w:b/>
        </w:rPr>
      </w:pPr>
      <w:r w:rsidRPr="00413B37">
        <w:rPr>
          <w:rFonts w:cs="Times New Roman (Body CS)"/>
          <w:b/>
        </w:rPr>
        <w:t>Participant Demographic Details</w:t>
      </w:r>
    </w:p>
    <w:p w:rsidR="00413B37" w:rsidRPr="00413B37" w:rsidRDefault="00413B37" w:rsidP="00413B37">
      <w:pPr>
        <w:rPr>
          <w:rFonts w:cs="Times New Roman (Body CS)"/>
        </w:rPr>
      </w:pPr>
    </w:p>
    <w:p w:rsidR="00413B37" w:rsidRPr="00413B37" w:rsidRDefault="00413B37" w:rsidP="00413B37">
      <w:pPr>
        <w:rPr>
          <w:rFonts w:cs="Times New Roman (Body CS)"/>
        </w:rPr>
      </w:pPr>
      <w:r w:rsidRPr="00413B37">
        <w:rPr>
          <w:rFonts w:cs="Times New Roman (Body CS)"/>
        </w:rPr>
        <w:t>Table S3 provides a summary of the demographic variables we collected for participants. The mean age of participants was 37.40 (</w:t>
      </w:r>
      <w:r w:rsidRPr="00413B37">
        <w:rPr>
          <w:rFonts w:cs="Times New Roman (Body CS)"/>
          <w:i/>
        </w:rPr>
        <w:t>SD</w:t>
      </w:r>
      <w:r w:rsidRPr="00413B37">
        <w:rPr>
          <w:rFonts w:cs="Times New Roman (Body CS)"/>
        </w:rPr>
        <w:t xml:space="preserve"> = 12.00) and ranged from 18 to 84.</w:t>
      </w:r>
    </w:p>
    <w:p w:rsidR="00413B37" w:rsidRPr="00413B37" w:rsidRDefault="00413B37" w:rsidP="00413B37">
      <w:pPr>
        <w:rPr>
          <w:rFonts w:cs="Times New Roman (Body CS)"/>
        </w:rPr>
      </w:pPr>
    </w:p>
    <w:p w:rsidR="00413B37" w:rsidRPr="00413B37" w:rsidRDefault="00413B37" w:rsidP="00413B37">
      <w:pPr>
        <w:rPr>
          <w:rFonts w:cs="Times New Roman (Body CS)"/>
        </w:rPr>
      </w:pPr>
    </w:p>
    <w:p w:rsidR="00413B37" w:rsidRPr="00413B37" w:rsidRDefault="00413B37" w:rsidP="00413B37">
      <w:pPr>
        <w:rPr>
          <w:rFonts w:cs="Times New Roman (Body CS)"/>
        </w:rPr>
      </w:pPr>
      <w:r w:rsidRPr="00413B37">
        <w:rPr>
          <w:rFonts w:cs="Times New Roman (Body CS)"/>
          <w:i/>
        </w:rPr>
        <w:t>Table S3: Participant Demographics</w:t>
      </w:r>
    </w:p>
    <w:p w:rsidR="00413B37" w:rsidRPr="00413B37" w:rsidRDefault="00413B37" w:rsidP="00413B37">
      <w:pPr>
        <w:rPr>
          <w:rFonts w:cs="Times New Roman (Body CS)"/>
        </w:rPr>
      </w:pPr>
    </w:p>
    <w:tbl>
      <w:tblPr>
        <w:tblStyle w:val="TableGrid1"/>
        <w:tblW w:w="1043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7830"/>
      </w:tblGrid>
      <w:tr w:rsidR="00413B37" w:rsidRPr="00413B37" w:rsidTr="007D0C37"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413B37" w:rsidRPr="00413B37" w:rsidRDefault="00413B37" w:rsidP="00413B37">
            <w:r w:rsidRPr="00413B37">
              <w:t>Demographic Variable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:rsidR="00413B37" w:rsidRPr="00413B37" w:rsidRDefault="00413B37" w:rsidP="00413B37">
            <w:r w:rsidRPr="00413B37">
              <w:t>Frequency (Percentage)</w:t>
            </w:r>
          </w:p>
        </w:tc>
      </w:tr>
      <w:tr w:rsidR="00413B37" w:rsidRPr="00413B37" w:rsidTr="007D0C37">
        <w:tc>
          <w:tcPr>
            <w:tcW w:w="2605" w:type="dxa"/>
            <w:tcBorders>
              <w:top w:val="single" w:sz="4" w:space="0" w:color="auto"/>
              <w:bottom w:val="nil"/>
            </w:tcBorders>
          </w:tcPr>
          <w:p w:rsidR="00413B37" w:rsidRPr="00413B37" w:rsidRDefault="00413B37" w:rsidP="00413B37">
            <w:r w:rsidRPr="00413B37">
              <w:t>Gender</w:t>
            </w:r>
          </w:p>
        </w:tc>
        <w:tc>
          <w:tcPr>
            <w:tcW w:w="7830" w:type="dxa"/>
            <w:tcBorders>
              <w:top w:val="single" w:sz="4" w:space="0" w:color="auto"/>
              <w:bottom w:val="nil"/>
            </w:tcBorders>
          </w:tcPr>
          <w:p w:rsidR="00413B37" w:rsidRPr="00413B37" w:rsidRDefault="00413B37" w:rsidP="00413B37">
            <w:r w:rsidRPr="00413B37">
              <w:t>Female: 523 (55.3)</w:t>
            </w:r>
          </w:p>
        </w:tc>
      </w:tr>
      <w:tr w:rsidR="00413B37" w:rsidRPr="00413B37" w:rsidTr="007D0C37">
        <w:tc>
          <w:tcPr>
            <w:tcW w:w="2605" w:type="dxa"/>
            <w:tcBorders>
              <w:top w:val="nil"/>
            </w:tcBorders>
          </w:tcPr>
          <w:p w:rsidR="00413B37" w:rsidRPr="00413B37" w:rsidRDefault="00413B37" w:rsidP="00413B37"/>
        </w:tc>
        <w:tc>
          <w:tcPr>
            <w:tcW w:w="7830" w:type="dxa"/>
            <w:tcBorders>
              <w:top w:val="nil"/>
            </w:tcBorders>
          </w:tcPr>
          <w:p w:rsidR="00413B37" w:rsidRPr="00413B37" w:rsidRDefault="00413B37" w:rsidP="00413B37">
            <w:r w:rsidRPr="00413B37">
              <w:t>Male: 409 (43.3)</w:t>
            </w:r>
          </w:p>
        </w:tc>
      </w:tr>
      <w:tr w:rsidR="00413B37" w:rsidRPr="00413B37" w:rsidTr="007D0C37">
        <w:tc>
          <w:tcPr>
            <w:tcW w:w="2605" w:type="dxa"/>
          </w:tcPr>
          <w:p w:rsidR="00413B37" w:rsidRPr="00413B37" w:rsidRDefault="00413B37" w:rsidP="00413B37"/>
        </w:tc>
        <w:tc>
          <w:tcPr>
            <w:tcW w:w="7830" w:type="dxa"/>
          </w:tcPr>
          <w:p w:rsidR="00413B37" w:rsidRPr="00413B37" w:rsidRDefault="00413B37" w:rsidP="00413B37">
            <w:r w:rsidRPr="00413B37">
              <w:t>Transgender male: 1 (.1)</w:t>
            </w:r>
          </w:p>
        </w:tc>
      </w:tr>
      <w:tr w:rsidR="00413B37" w:rsidRPr="00413B37" w:rsidTr="007D0C37">
        <w:tc>
          <w:tcPr>
            <w:tcW w:w="2605" w:type="dxa"/>
          </w:tcPr>
          <w:p w:rsidR="00413B37" w:rsidRPr="00413B37" w:rsidRDefault="00413B37" w:rsidP="00413B37"/>
        </w:tc>
        <w:tc>
          <w:tcPr>
            <w:tcW w:w="7830" w:type="dxa"/>
          </w:tcPr>
          <w:p w:rsidR="00413B37" w:rsidRPr="00413B37" w:rsidRDefault="00413B37" w:rsidP="00413B37">
            <w:r w:rsidRPr="00413B37">
              <w:t>Other: 3 (.3)</w:t>
            </w:r>
          </w:p>
        </w:tc>
      </w:tr>
      <w:tr w:rsidR="00413B37" w:rsidRPr="00413B37" w:rsidTr="007D0C37">
        <w:tc>
          <w:tcPr>
            <w:tcW w:w="2605" w:type="dxa"/>
          </w:tcPr>
          <w:p w:rsidR="00413B37" w:rsidRPr="00413B37" w:rsidRDefault="00413B37" w:rsidP="00413B37"/>
        </w:tc>
        <w:tc>
          <w:tcPr>
            <w:tcW w:w="7830" w:type="dxa"/>
          </w:tcPr>
          <w:p w:rsidR="00413B37" w:rsidRPr="00413B37" w:rsidRDefault="00413B37" w:rsidP="00413B37">
            <w:r w:rsidRPr="00413B37">
              <w:t>Prefer not to answer: 5 (.5)</w:t>
            </w:r>
          </w:p>
        </w:tc>
      </w:tr>
      <w:tr w:rsidR="00413B37" w:rsidRPr="00413B37" w:rsidTr="007D0C37">
        <w:tc>
          <w:tcPr>
            <w:tcW w:w="2605" w:type="dxa"/>
          </w:tcPr>
          <w:p w:rsidR="00413B37" w:rsidRPr="00413B37" w:rsidRDefault="00413B37" w:rsidP="00413B37"/>
        </w:tc>
        <w:tc>
          <w:tcPr>
            <w:tcW w:w="7830" w:type="dxa"/>
          </w:tcPr>
          <w:p w:rsidR="00413B37" w:rsidRPr="00413B37" w:rsidRDefault="00413B37" w:rsidP="00413B37"/>
        </w:tc>
      </w:tr>
      <w:tr w:rsidR="00413B37" w:rsidRPr="00413B37" w:rsidTr="007D0C37">
        <w:tc>
          <w:tcPr>
            <w:tcW w:w="2605" w:type="dxa"/>
          </w:tcPr>
          <w:p w:rsidR="00413B37" w:rsidRPr="00413B37" w:rsidRDefault="00413B37" w:rsidP="00413B37">
            <w:r w:rsidRPr="00413B37">
              <w:t>Ethnicity</w:t>
            </w:r>
          </w:p>
        </w:tc>
        <w:tc>
          <w:tcPr>
            <w:tcW w:w="7830" w:type="dxa"/>
          </w:tcPr>
          <w:p w:rsidR="00413B37" w:rsidRPr="00413B37" w:rsidRDefault="00413B37" w:rsidP="00413B37">
            <w:r w:rsidRPr="00413B37">
              <w:t>White/Caucasian (not of Hispanic origin): 739 (78.2)</w:t>
            </w:r>
          </w:p>
        </w:tc>
      </w:tr>
      <w:tr w:rsidR="00413B37" w:rsidRPr="00413B37" w:rsidTr="007D0C37">
        <w:tc>
          <w:tcPr>
            <w:tcW w:w="2605" w:type="dxa"/>
          </w:tcPr>
          <w:p w:rsidR="00413B37" w:rsidRPr="00413B37" w:rsidRDefault="00413B37" w:rsidP="00413B37"/>
        </w:tc>
        <w:tc>
          <w:tcPr>
            <w:tcW w:w="7830" w:type="dxa"/>
          </w:tcPr>
          <w:p w:rsidR="00413B37" w:rsidRPr="00413B37" w:rsidRDefault="00413B37" w:rsidP="00413B37">
            <w:r w:rsidRPr="00413B37">
              <w:t>Black/African American (not of Hispanic origin): 65 (6.9)</w:t>
            </w:r>
          </w:p>
        </w:tc>
      </w:tr>
      <w:tr w:rsidR="00413B37" w:rsidRPr="00413B37" w:rsidTr="007D0C37">
        <w:tc>
          <w:tcPr>
            <w:tcW w:w="2605" w:type="dxa"/>
          </w:tcPr>
          <w:p w:rsidR="00413B37" w:rsidRPr="00413B37" w:rsidRDefault="00413B37" w:rsidP="00413B37"/>
        </w:tc>
        <w:tc>
          <w:tcPr>
            <w:tcW w:w="7830" w:type="dxa"/>
          </w:tcPr>
          <w:p w:rsidR="00413B37" w:rsidRPr="00413B37" w:rsidRDefault="00413B37" w:rsidP="00413B37">
            <w:r w:rsidRPr="00413B37">
              <w:t>African/Caribbean: 3 (.3)</w:t>
            </w:r>
          </w:p>
        </w:tc>
      </w:tr>
      <w:tr w:rsidR="00413B37" w:rsidRPr="00413B37" w:rsidTr="007D0C37">
        <w:tc>
          <w:tcPr>
            <w:tcW w:w="2605" w:type="dxa"/>
          </w:tcPr>
          <w:p w:rsidR="00413B37" w:rsidRPr="00413B37" w:rsidRDefault="00413B37" w:rsidP="00413B37"/>
        </w:tc>
        <w:tc>
          <w:tcPr>
            <w:tcW w:w="7830" w:type="dxa"/>
          </w:tcPr>
          <w:p w:rsidR="00413B37" w:rsidRPr="00413B37" w:rsidRDefault="00413B37" w:rsidP="00413B37">
            <w:r w:rsidRPr="00413B37">
              <w:t>Black/African: 11 (1.2)</w:t>
            </w:r>
          </w:p>
        </w:tc>
      </w:tr>
      <w:tr w:rsidR="00413B37" w:rsidRPr="00413B37" w:rsidTr="007D0C37">
        <w:tc>
          <w:tcPr>
            <w:tcW w:w="2605" w:type="dxa"/>
          </w:tcPr>
          <w:p w:rsidR="00413B37" w:rsidRPr="00413B37" w:rsidRDefault="00413B37" w:rsidP="00413B37"/>
        </w:tc>
        <w:tc>
          <w:tcPr>
            <w:tcW w:w="7830" w:type="dxa"/>
          </w:tcPr>
          <w:p w:rsidR="00413B37" w:rsidRPr="00413B37" w:rsidRDefault="00413B37" w:rsidP="00413B37">
            <w:r w:rsidRPr="00413B37">
              <w:t>Hispanic/European continent: 5 (.5)</w:t>
            </w:r>
          </w:p>
        </w:tc>
      </w:tr>
      <w:tr w:rsidR="00413B37" w:rsidRPr="00413B37" w:rsidTr="007D0C37">
        <w:tc>
          <w:tcPr>
            <w:tcW w:w="2605" w:type="dxa"/>
          </w:tcPr>
          <w:p w:rsidR="00413B37" w:rsidRPr="00413B37" w:rsidRDefault="00413B37" w:rsidP="00413B37"/>
        </w:tc>
        <w:tc>
          <w:tcPr>
            <w:tcW w:w="7830" w:type="dxa"/>
          </w:tcPr>
          <w:p w:rsidR="00413B37" w:rsidRPr="00413B37" w:rsidRDefault="00413B37" w:rsidP="00413B37">
            <w:r w:rsidRPr="00413B37">
              <w:t>Hispanic/Central American: 8 (.8)</w:t>
            </w:r>
          </w:p>
        </w:tc>
      </w:tr>
      <w:tr w:rsidR="00413B37" w:rsidRPr="00413B37" w:rsidTr="007D0C37">
        <w:tc>
          <w:tcPr>
            <w:tcW w:w="2605" w:type="dxa"/>
          </w:tcPr>
          <w:p w:rsidR="00413B37" w:rsidRPr="00413B37" w:rsidRDefault="00413B37" w:rsidP="00413B37"/>
        </w:tc>
        <w:tc>
          <w:tcPr>
            <w:tcW w:w="7830" w:type="dxa"/>
          </w:tcPr>
          <w:p w:rsidR="00413B37" w:rsidRPr="00413B37" w:rsidRDefault="00413B37" w:rsidP="00413B37">
            <w:r w:rsidRPr="00413B37">
              <w:t>Hispanic/South American: 7 (.7)</w:t>
            </w:r>
          </w:p>
        </w:tc>
      </w:tr>
      <w:tr w:rsidR="00413B37" w:rsidRPr="00413B37" w:rsidTr="007D0C37">
        <w:tc>
          <w:tcPr>
            <w:tcW w:w="2605" w:type="dxa"/>
          </w:tcPr>
          <w:p w:rsidR="00413B37" w:rsidRPr="00413B37" w:rsidRDefault="00413B37" w:rsidP="00413B37"/>
        </w:tc>
        <w:tc>
          <w:tcPr>
            <w:tcW w:w="7830" w:type="dxa"/>
          </w:tcPr>
          <w:p w:rsidR="00413B37" w:rsidRPr="00413B37" w:rsidRDefault="00413B37" w:rsidP="00413B37">
            <w:r w:rsidRPr="00413B37">
              <w:t>Latina/Latino: 19 (2.0)</w:t>
            </w:r>
          </w:p>
        </w:tc>
      </w:tr>
      <w:tr w:rsidR="00413B37" w:rsidRPr="00413B37" w:rsidTr="007D0C37">
        <w:tc>
          <w:tcPr>
            <w:tcW w:w="2605" w:type="dxa"/>
          </w:tcPr>
          <w:p w:rsidR="00413B37" w:rsidRPr="00413B37" w:rsidRDefault="00413B37" w:rsidP="00413B37"/>
        </w:tc>
        <w:tc>
          <w:tcPr>
            <w:tcW w:w="7830" w:type="dxa"/>
          </w:tcPr>
          <w:p w:rsidR="00413B37" w:rsidRPr="00413B37" w:rsidRDefault="00413B37" w:rsidP="00413B37">
            <w:r w:rsidRPr="00413B37">
              <w:t>Asian-American: 28 (3.0)</w:t>
            </w:r>
          </w:p>
        </w:tc>
      </w:tr>
      <w:tr w:rsidR="00413B37" w:rsidRPr="00413B37" w:rsidTr="007D0C37">
        <w:tc>
          <w:tcPr>
            <w:tcW w:w="2605" w:type="dxa"/>
          </w:tcPr>
          <w:p w:rsidR="00413B37" w:rsidRPr="00413B37" w:rsidRDefault="00413B37" w:rsidP="00413B37"/>
        </w:tc>
        <w:tc>
          <w:tcPr>
            <w:tcW w:w="7830" w:type="dxa"/>
          </w:tcPr>
          <w:p w:rsidR="00413B37" w:rsidRPr="00413B37" w:rsidRDefault="00413B37" w:rsidP="00413B37">
            <w:r w:rsidRPr="00413B37">
              <w:t>South Asian: 8 (.8)</w:t>
            </w:r>
          </w:p>
        </w:tc>
      </w:tr>
      <w:tr w:rsidR="00413B37" w:rsidRPr="00413B37" w:rsidTr="007D0C37">
        <w:tc>
          <w:tcPr>
            <w:tcW w:w="2605" w:type="dxa"/>
          </w:tcPr>
          <w:p w:rsidR="00413B37" w:rsidRPr="00413B37" w:rsidRDefault="00413B37" w:rsidP="00413B37"/>
        </w:tc>
        <w:tc>
          <w:tcPr>
            <w:tcW w:w="7830" w:type="dxa"/>
          </w:tcPr>
          <w:p w:rsidR="00413B37" w:rsidRPr="00413B37" w:rsidRDefault="00413B37" w:rsidP="00413B37">
            <w:r w:rsidRPr="00413B37">
              <w:t>East Asian: 6 (.6)</w:t>
            </w:r>
          </w:p>
        </w:tc>
      </w:tr>
      <w:tr w:rsidR="00413B37" w:rsidRPr="00413B37" w:rsidTr="007D0C37">
        <w:tc>
          <w:tcPr>
            <w:tcW w:w="2605" w:type="dxa"/>
          </w:tcPr>
          <w:p w:rsidR="00413B37" w:rsidRPr="00413B37" w:rsidRDefault="00413B37" w:rsidP="00413B37"/>
        </w:tc>
        <w:tc>
          <w:tcPr>
            <w:tcW w:w="7830" w:type="dxa"/>
          </w:tcPr>
          <w:p w:rsidR="00413B37" w:rsidRPr="00413B37" w:rsidRDefault="00413B37" w:rsidP="00413B37">
            <w:r w:rsidRPr="00413B37">
              <w:t>Southeast Asian: 4 (.4)</w:t>
            </w:r>
          </w:p>
        </w:tc>
      </w:tr>
      <w:tr w:rsidR="00413B37" w:rsidRPr="00413B37" w:rsidTr="007D0C37">
        <w:tc>
          <w:tcPr>
            <w:tcW w:w="2605" w:type="dxa"/>
          </w:tcPr>
          <w:p w:rsidR="00413B37" w:rsidRPr="00413B37" w:rsidRDefault="00413B37" w:rsidP="00413B37"/>
        </w:tc>
        <w:tc>
          <w:tcPr>
            <w:tcW w:w="7830" w:type="dxa"/>
          </w:tcPr>
          <w:p w:rsidR="00413B37" w:rsidRPr="00413B37" w:rsidRDefault="00413B37" w:rsidP="00413B37">
            <w:r w:rsidRPr="00413B37">
              <w:t>Middle Eastern: 2 (.2)</w:t>
            </w:r>
          </w:p>
        </w:tc>
      </w:tr>
      <w:tr w:rsidR="00413B37" w:rsidRPr="00413B37" w:rsidTr="007D0C37">
        <w:tc>
          <w:tcPr>
            <w:tcW w:w="2605" w:type="dxa"/>
          </w:tcPr>
          <w:p w:rsidR="00413B37" w:rsidRPr="00413B37" w:rsidRDefault="00413B37" w:rsidP="00413B37"/>
        </w:tc>
        <w:tc>
          <w:tcPr>
            <w:tcW w:w="7830" w:type="dxa"/>
          </w:tcPr>
          <w:p w:rsidR="00413B37" w:rsidRPr="00413B37" w:rsidRDefault="00413B37" w:rsidP="00413B37">
            <w:r w:rsidRPr="00413B37">
              <w:t>Native American/Native Alaskan/American Indian:  7 (.7)</w:t>
            </w:r>
          </w:p>
        </w:tc>
      </w:tr>
      <w:tr w:rsidR="00413B37" w:rsidRPr="00413B37" w:rsidTr="007D0C37">
        <w:tc>
          <w:tcPr>
            <w:tcW w:w="2605" w:type="dxa"/>
          </w:tcPr>
          <w:p w:rsidR="00413B37" w:rsidRPr="00413B37" w:rsidRDefault="00413B37" w:rsidP="00413B37"/>
        </w:tc>
        <w:tc>
          <w:tcPr>
            <w:tcW w:w="7830" w:type="dxa"/>
          </w:tcPr>
          <w:p w:rsidR="00413B37" w:rsidRPr="00413B37" w:rsidRDefault="00413B37" w:rsidP="00413B37">
            <w:r w:rsidRPr="00413B37">
              <w:t>Biracial/Multiethnic: 21 (2.2)</w:t>
            </w:r>
          </w:p>
        </w:tc>
      </w:tr>
      <w:tr w:rsidR="00413B37" w:rsidRPr="00413B37" w:rsidTr="007D0C37">
        <w:tc>
          <w:tcPr>
            <w:tcW w:w="2605" w:type="dxa"/>
          </w:tcPr>
          <w:p w:rsidR="00413B37" w:rsidRPr="00413B37" w:rsidRDefault="00413B37" w:rsidP="00413B37"/>
        </w:tc>
        <w:tc>
          <w:tcPr>
            <w:tcW w:w="7830" w:type="dxa"/>
          </w:tcPr>
          <w:p w:rsidR="00413B37" w:rsidRPr="00413B37" w:rsidRDefault="00413B37" w:rsidP="00413B37">
            <w:r w:rsidRPr="00413B37">
              <w:t>Other: 4 (.4)</w:t>
            </w:r>
          </w:p>
        </w:tc>
      </w:tr>
      <w:tr w:rsidR="00413B37" w:rsidRPr="00413B37" w:rsidTr="007D0C37">
        <w:tc>
          <w:tcPr>
            <w:tcW w:w="2605" w:type="dxa"/>
          </w:tcPr>
          <w:p w:rsidR="00413B37" w:rsidRPr="00413B37" w:rsidRDefault="00413B37" w:rsidP="00413B37"/>
        </w:tc>
        <w:tc>
          <w:tcPr>
            <w:tcW w:w="7830" w:type="dxa"/>
          </w:tcPr>
          <w:p w:rsidR="00413B37" w:rsidRPr="00413B37" w:rsidRDefault="00413B37" w:rsidP="00413B37">
            <w:r w:rsidRPr="00413B37">
              <w:t>Prefer not to answer: 6 (.6)</w:t>
            </w:r>
          </w:p>
        </w:tc>
      </w:tr>
      <w:tr w:rsidR="00413B37" w:rsidRPr="00413B37" w:rsidTr="007D0C37">
        <w:tc>
          <w:tcPr>
            <w:tcW w:w="2605" w:type="dxa"/>
          </w:tcPr>
          <w:p w:rsidR="00413B37" w:rsidRPr="00413B37" w:rsidRDefault="00413B37" w:rsidP="00413B37"/>
        </w:tc>
        <w:tc>
          <w:tcPr>
            <w:tcW w:w="7830" w:type="dxa"/>
          </w:tcPr>
          <w:p w:rsidR="00413B37" w:rsidRPr="00413B37" w:rsidRDefault="00413B37" w:rsidP="00413B37"/>
        </w:tc>
      </w:tr>
      <w:tr w:rsidR="00413B37" w:rsidRPr="00413B37" w:rsidTr="007D0C37">
        <w:tc>
          <w:tcPr>
            <w:tcW w:w="2605" w:type="dxa"/>
          </w:tcPr>
          <w:p w:rsidR="00413B37" w:rsidRPr="00413B37" w:rsidRDefault="00413B37" w:rsidP="00413B37">
            <w:r w:rsidRPr="00413B37">
              <w:t>Education</w:t>
            </w:r>
          </w:p>
        </w:tc>
        <w:tc>
          <w:tcPr>
            <w:tcW w:w="7830" w:type="dxa"/>
          </w:tcPr>
          <w:p w:rsidR="00413B37" w:rsidRPr="00413B37" w:rsidRDefault="00413B37" w:rsidP="00413B37">
            <w:r w:rsidRPr="00413B37">
              <w:t>Some high school: 5 (.5)</w:t>
            </w:r>
          </w:p>
        </w:tc>
      </w:tr>
      <w:tr w:rsidR="00413B37" w:rsidRPr="00413B37" w:rsidTr="007D0C37">
        <w:tc>
          <w:tcPr>
            <w:tcW w:w="2605" w:type="dxa"/>
          </w:tcPr>
          <w:p w:rsidR="00413B37" w:rsidRPr="00413B37" w:rsidRDefault="00413B37" w:rsidP="00413B37"/>
        </w:tc>
        <w:tc>
          <w:tcPr>
            <w:tcW w:w="7830" w:type="dxa"/>
          </w:tcPr>
          <w:p w:rsidR="00413B37" w:rsidRPr="00413B37" w:rsidRDefault="00413B37" w:rsidP="00413B37">
            <w:r w:rsidRPr="00413B37">
              <w:t>High school diploma, GED, or equivalent: 97 (10.3)</w:t>
            </w:r>
          </w:p>
        </w:tc>
      </w:tr>
      <w:tr w:rsidR="00413B37" w:rsidRPr="00413B37" w:rsidTr="007D0C37">
        <w:tc>
          <w:tcPr>
            <w:tcW w:w="2605" w:type="dxa"/>
          </w:tcPr>
          <w:p w:rsidR="00413B37" w:rsidRPr="00413B37" w:rsidRDefault="00413B37" w:rsidP="00413B37"/>
        </w:tc>
        <w:tc>
          <w:tcPr>
            <w:tcW w:w="7830" w:type="dxa"/>
          </w:tcPr>
          <w:p w:rsidR="00413B37" w:rsidRPr="00413B37" w:rsidRDefault="00413B37" w:rsidP="00413B37">
            <w:r w:rsidRPr="00413B37">
              <w:t>Some college: 242 (25.6)</w:t>
            </w:r>
          </w:p>
        </w:tc>
      </w:tr>
      <w:tr w:rsidR="00413B37" w:rsidRPr="00413B37" w:rsidTr="007D0C37">
        <w:tc>
          <w:tcPr>
            <w:tcW w:w="2605" w:type="dxa"/>
          </w:tcPr>
          <w:p w:rsidR="00413B37" w:rsidRPr="00413B37" w:rsidRDefault="00413B37" w:rsidP="00413B37"/>
        </w:tc>
        <w:tc>
          <w:tcPr>
            <w:tcW w:w="7830" w:type="dxa"/>
          </w:tcPr>
          <w:p w:rsidR="00413B37" w:rsidRPr="00413B37" w:rsidRDefault="00413B37" w:rsidP="00413B37">
            <w:r w:rsidRPr="00413B37">
              <w:t>Associate’s Degree:124 (13.1)</w:t>
            </w:r>
          </w:p>
        </w:tc>
      </w:tr>
      <w:tr w:rsidR="00413B37" w:rsidRPr="00413B37" w:rsidTr="007D0C37">
        <w:tc>
          <w:tcPr>
            <w:tcW w:w="2605" w:type="dxa"/>
          </w:tcPr>
          <w:p w:rsidR="00413B37" w:rsidRPr="00413B37" w:rsidRDefault="00413B37" w:rsidP="00413B37"/>
        </w:tc>
        <w:tc>
          <w:tcPr>
            <w:tcW w:w="7830" w:type="dxa"/>
          </w:tcPr>
          <w:p w:rsidR="00413B37" w:rsidRPr="00413B37" w:rsidRDefault="00413B37" w:rsidP="00413B37">
            <w:r w:rsidRPr="00413B37">
              <w:t>Bachelor’s Degree or equivalent: 310 (32.8)</w:t>
            </w:r>
          </w:p>
        </w:tc>
      </w:tr>
      <w:tr w:rsidR="00413B37" w:rsidRPr="00413B37" w:rsidTr="007D0C37">
        <w:tc>
          <w:tcPr>
            <w:tcW w:w="2605" w:type="dxa"/>
          </w:tcPr>
          <w:p w:rsidR="00413B37" w:rsidRPr="00413B37" w:rsidRDefault="00413B37" w:rsidP="00413B37"/>
        </w:tc>
        <w:tc>
          <w:tcPr>
            <w:tcW w:w="7830" w:type="dxa"/>
          </w:tcPr>
          <w:p w:rsidR="00413B37" w:rsidRPr="00413B37" w:rsidRDefault="00413B37" w:rsidP="00413B37">
            <w:r w:rsidRPr="00413B37">
              <w:t>Some post-graduate school: 41 (4.3)</w:t>
            </w:r>
          </w:p>
        </w:tc>
      </w:tr>
      <w:tr w:rsidR="00413B37" w:rsidRPr="00413B37" w:rsidTr="007D0C37">
        <w:tc>
          <w:tcPr>
            <w:tcW w:w="2605" w:type="dxa"/>
          </w:tcPr>
          <w:p w:rsidR="00413B37" w:rsidRPr="00413B37" w:rsidRDefault="00413B37" w:rsidP="00413B37"/>
        </w:tc>
        <w:tc>
          <w:tcPr>
            <w:tcW w:w="7830" w:type="dxa"/>
          </w:tcPr>
          <w:p w:rsidR="00413B37" w:rsidRPr="00413B37" w:rsidRDefault="00413B37" w:rsidP="00413B37">
            <w:r w:rsidRPr="00413B37">
              <w:t>Master’s degree: 98 (10.4)</w:t>
            </w:r>
          </w:p>
        </w:tc>
      </w:tr>
      <w:tr w:rsidR="00413B37" w:rsidRPr="00413B37" w:rsidTr="007D0C37">
        <w:tc>
          <w:tcPr>
            <w:tcW w:w="2605" w:type="dxa"/>
          </w:tcPr>
          <w:p w:rsidR="00413B37" w:rsidRPr="00413B37" w:rsidRDefault="00413B37" w:rsidP="00413B37"/>
        </w:tc>
        <w:tc>
          <w:tcPr>
            <w:tcW w:w="7830" w:type="dxa"/>
          </w:tcPr>
          <w:p w:rsidR="00413B37" w:rsidRPr="00413B37" w:rsidRDefault="00413B37" w:rsidP="00413B37">
            <w:r w:rsidRPr="00413B37">
              <w:t>Professional degree or Ph.D.: 24 (2.5)</w:t>
            </w:r>
          </w:p>
        </w:tc>
      </w:tr>
      <w:tr w:rsidR="00413B37" w:rsidRPr="00413B37" w:rsidTr="007D0C37">
        <w:tc>
          <w:tcPr>
            <w:tcW w:w="2605" w:type="dxa"/>
          </w:tcPr>
          <w:p w:rsidR="00413B37" w:rsidRPr="00413B37" w:rsidRDefault="00413B37" w:rsidP="00413B37"/>
        </w:tc>
        <w:tc>
          <w:tcPr>
            <w:tcW w:w="7830" w:type="dxa"/>
          </w:tcPr>
          <w:p w:rsidR="00413B37" w:rsidRPr="00413B37" w:rsidRDefault="00413B37" w:rsidP="00413B37"/>
        </w:tc>
      </w:tr>
      <w:tr w:rsidR="00413B37" w:rsidRPr="00413B37" w:rsidTr="007D0C37">
        <w:tc>
          <w:tcPr>
            <w:tcW w:w="2605" w:type="dxa"/>
          </w:tcPr>
          <w:p w:rsidR="00413B37" w:rsidRPr="00413B37" w:rsidRDefault="00413B37" w:rsidP="00413B37"/>
        </w:tc>
        <w:tc>
          <w:tcPr>
            <w:tcW w:w="7830" w:type="dxa"/>
          </w:tcPr>
          <w:p w:rsidR="00413B37" w:rsidRPr="00413B37" w:rsidRDefault="00413B37" w:rsidP="00413B37"/>
        </w:tc>
      </w:tr>
      <w:tr w:rsidR="00413B37" w:rsidRPr="00413B37" w:rsidTr="007D0C37">
        <w:tc>
          <w:tcPr>
            <w:tcW w:w="2605" w:type="dxa"/>
          </w:tcPr>
          <w:p w:rsidR="00413B37" w:rsidRPr="00413B37" w:rsidRDefault="00413B37" w:rsidP="00413B37">
            <w:r w:rsidRPr="00413B37">
              <w:t>Income</w:t>
            </w:r>
          </w:p>
        </w:tc>
        <w:tc>
          <w:tcPr>
            <w:tcW w:w="7830" w:type="dxa"/>
          </w:tcPr>
          <w:p w:rsidR="00413B37" w:rsidRPr="00413B37" w:rsidRDefault="00413B37" w:rsidP="00413B37">
            <w:r w:rsidRPr="00413B37">
              <w:t>&lt;$15,000: 135 (14.3)</w:t>
            </w:r>
          </w:p>
        </w:tc>
      </w:tr>
      <w:tr w:rsidR="00413B37" w:rsidRPr="00413B37" w:rsidTr="007D0C37">
        <w:tc>
          <w:tcPr>
            <w:tcW w:w="2605" w:type="dxa"/>
          </w:tcPr>
          <w:p w:rsidR="00413B37" w:rsidRPr="00413B37" w:rsidRDefault="00413B37" w:rsidP="00413B37"/>
        </w:tc>
        <w:tc>
          <w:tcPr>
            <w:tcW w:w="7830" w:type="dxa"/>
          </w:tcPr>
          <w:p w:rsidR="00413B37" w:rsidRPr="00413B37" w:rsidRDefault="00413B37" w:rsidP="00413B37">
            <w:r w:rsidRPr="00413B37">
              <w:t>$15,000-$30,000: 166 (17.6)</w:t>
            </w:r>
          </w:p>
        </w:tc>
      </w:tr>
      <w:tr w:rsidR="00413B37" w:rsidRPr="00413B37" w:rsidTr="007D0C37">
        <w:tc>
          <w:tcPr>
            <w:tcW w:w="2605" w:type="dxa"/>
          </w:tcPr>
          <w:p w:rsidR="00413B37" w:rsidRPr="00413B37" w:rsidRDefault="00413B37" w:rsidP="00413B37"/>
        </w:tc>
        <w:tc>
          <w:tcPr>
            <w:tcW w:w="7830" w:type="dxa"/>
          </w:tcPr>
          <w:p w:rsidR="00413B37" w:rsidRPr="00413B37" w:rsidRDefault="00413B37" w:rsidP="00413B37">
            <w:r w:rsidRPr="00413B37">
              <w:t>$30,000-$45,000: 191 (20.2)</w:t>
            </w:r>
          </w:p>
        </w:tc>
      </w:tr>
      <w:tr w:rsidR="00413B37" w:rsidRPr="00413B37" w:rsidTr="007D0C37">
        <w:tc>
          <w:tcPr>
            <w:tcW w:w="2605" w:type="dxa"/>
          </w:tcPr>
          <w:p w:rsidR="00413B37" w:rsidRPr="00413B37" w:rsidRDefault="00413B37" w:rsidP="00413B37"/>
        </w:tc>
        <w:tc>
          <w:tcPr>
            <w:tcW w:w="7830" w:type="dxa"/>
          </w:tcPr>
          <w:p w:rsidR="00413B37" w:rsidRPr="00413B37" w:rsidRDefault="00413B37" w:rsidP="00413B37">
            <w:r w:rsidRPr="00413B37">
              <w:t>$45,000-$60,000: 166 (17.6)</w:t>
            </w:r>
          </w:p>
        </w:tc>
      </w:tr>
      <w:tr w:rsidR="00413B37" w:rsidRPr="00413B37" w:rsidTr="007D0C37">
        <w:tc>
          <w:tcPr>
            <w:tcW w:w="2605" w:type="dxa"/>
          </w:tcPr>
          <w:p w:rsidR="00413B37" w:rsidRPr="00413B37" w:rsidRDefault="00413B37" w:rsidP="00413B37"/>
        </w:tc>
        <w:tc>
          <w:tcPr>
            <w:tcW w:w="7830" w:type="dxa"/>
          </w:tcPr>
          <w:p w:rsidR="00413B37" w:rsidRPr="00413B37" w:rsidRDefault="00413B37" w:rsidP="00413B37">
            <w:r w:rsidRPr="00413B37">
              <w:t>$60,000-$75,000: 115 (12.2)</w:t>
            </w:r>
          </w:p>
        </w:tc>
      </w:tr>
      <w:tr w:rsidR="00413B37" w:rsidRPr="00413B37" w:rsidTr="007D0C37">
        <w:tc>
          <w:tcPr>
            <w:tcW w:w="2605" w:type="dxa"/>
          </w:tcPr>
          <w:p w:rsidR="00413B37" w:rsidRPr="00413B37" w:rsidRDefault="00413B37" w:rsidP="00413B37"/>
        </w:tc>
        <w:tc>
          <w:tcPr>
            <w:tcW w:w="7830" w:type="dxa"/>
          </w:tcPr>
          <w:p w:rsidR="00413B37" w:rsidRPr="00413B37" w:rsidRDefault="00413B37" w:rsidP="00413B37">
            <w:r w:rsidRPr="00413B37">
              <w:t>$75,000-$90,000: 72 (7.6)</w:t>
            </w:r>
          </w:p>
        </w:tc>
      </w:tr>
      <w:tr w:rsidR="00413B37" w:rsidRPr="00413B37" w:rsidTr="007D0C37">
        <w:tc>
          <w:tcPr>
            <w:tcW w:w="2605" w:type="dxa"/>
          </w:tcPr>
          <w:p w:rsidR="00413B37" w:rsidRPr="00413B37" w:rsidRDefault="00413B37" w:rsidP="00413B37"/>
        </w:tc>
        <w:tc>
          <w:tcPr>
            <w:tcW w:w="7830" w:type="dxa"/>
          </w:tcPr>
          <w:p w:rsidR="00413B37" w:rsidRPr="00413B37" w:rsidRDefault="00413B37" w:rsidP="00413B37">
            <w:r w:rsidRPr="00413B37">
              <w:t>$90,000-$105,000: 47 (5.0)</w:t>
            </w:r>
          </w:p>
        </w:tc>
      </w:tr>
      <w:tr w:rsidR="00413B37" w:rsidRPr="00413B37" w:rsidTr="007D0C37">
        <w:tc>
          <w:tcPr>
            <w:tcW w:w="2605" w:type="dxa"/>
          </w:tcPr>
          <w:p w:rsidR="00413B37" w:rsidRPr="00413B37" w:rsidRDefault="00413B37" w:rsidP="00413B37"/>
        </w:tc>
        <w:tc>
          <w:tcPr>
            <w:tcW w:w="7830" w:type="dxa"/>
          </w:tcPr>
          <w:p w:rsidR="00413B37" w:rsidRPr="00413B37" w:rsidRDefault="00413B37" w:rsidP="00413B37">
            <w:r w:rsidRPr="00413B37">
              <w:t>$105,000-$120,000: 18 (1.9)</w:t>
            </w:r>
          </w:p>
        </w:tc>
      </w:tr>
      <w:tr w:rsidR="00413B37" w:rsidRPr="00413B37" w:rsidTr="007D0C37">
        <w:tc>
          <w:tcPr>
            <w:tcW w:w="2605" w:type="dxa"/>
          </w:tcPr>
          <w:p w:rsidR="00413B37" w:rsidRPr="00413B37" w:rsidRDefault="00413B37" w:rsidP="00413B37"/>
        </w:tc>
        <w:tc>
          <w:tcPr>
            <w:tcW w:w="7830" w:type="dxa"/>
          </w:tcPr>
          <w:p w:rsidR="00413B37" w:rsidRPr="00413B37" w:rsidRDefault="00413B37" w:rsidP="00413B37">
            <w:r w:rsidRPr="00413B37">
              <w:t>$120,000-$135,000: 4 (.4)</w:t>
            </w:r>
          </w:p>
        </w:tc>
      </w:tr>
      <w:tr w:rsidR="00413B37" w:rsidRPr="00413B37" w:rsidTr="007D0C37">
        <w:tc>
          <w:tcPr>
            <w:tcW w:w="2605" w:type="dxa"/>
          </w:tcPr>
          <w:p w:rsidR="00413B37" w:rsidRPr="00413B37" w:rsidRDefault="00413B37" w:rsidP="00413B37"/>
        </w:tc>
        <w:tc>
          <w:tcPr>
            <w:tcW w:w="7830" w:type="dxa"/>
          </w:tcPr>
          <w:p w:rsidR="00413B37" w:rsidRPr="00413B37" w:rsidRDefault="00413B37" w:rsidP="00413B37">
            <w:r w:rsidRPr="00413B37">
              <w:t>$135,000-$150,000: 9 (1.0)</w:t>
            </w:r>
          </w:p>
        </w:tc>
      </w:tr>
      <w:tr w:rsidR="00413B37" w:rsidRPr="00413B37" w:rsidTr="007D0C37">
        <w:tc>
          <w:tcPr>
            <w:tcW w:w="2605" w:type="dxa"/>
          </w:tcPr>
          <w:p w:rsidR="00413B37" w:rsidRPr="00413B37" w:rsidRDefault="00413B37" w:rsidP="00413B37"/>
        </w:tc>
        <w:tc>
          <w:tcPr>
            <w:tcW w:w="7830" w:type="dxa"/>
          </w:tcPr>
          <w:p w:rsidR="00413B37" w:rsidRPr="00413B37" w:rsidRDefault="00413B37" w:rsidP="00413B37">
            <w:r w:rsidRPr="00413B37">
              <w:t>&gt;$150,000: 18 (1.9)</w:t>
            </w:r>
          </w:p>
        </w:tc>
      </w:tr>
      <w:tr w:rsidR="00413B37" w:rsidRPr="00413B37" w:rsidTr="007D0C37">
        <w:tc>
          <w:tcPr>
            <w:tcW w:w="2605" w:type="dxa"/>
          </w:tcPr>
          <w:p w:rsidR="00413B37" w:rsidRPr="00413B37" w:rsidRDefault="00413B37" w:rsidP="00413B37"/>
        </w:tc>
        <w:tc>
          <w:tcPr>
            <w:tcW w:w="7830" w:type="dxa"/>
          </w:tcPr>
          <w:p w:rsidR="00413B37" w:rsidRPr="00413B37" w:rsidRDefault="00413B37" w:rsidP="00413B37"/>
        </w:tc>
      </w:tr>
      <w:tr w:rsidR="00413B37" w:rsidRPr="00413B37" w:rsidTr="007D0C37">
        <w:tc>
          <w:tcPr>
            <w:tcW w:w="2605" w:type="dxa"/>
          </w:tcPr>
          <w:p w:rsidR="00413B37" w:rsidRPr="00413B37" w:rsidRDefault="00413B37" w:rsidP="00413B37">
            <w:r w:rsidRPr="00413B37">
              <w:t>Native English Speaker?</w:t>
            </w:r>
          </w:p>
        </w:tc>
        <w:tc>
          <w:tcPr>
            <w:tcW w:w="7830" w:type="dxa"/>
          </w:tcPr>
          <w:p w:rsidR="00413B37" w:rsidRPr="00413B37" w:rsidRDefault="00413B37" w:rsidP="00413B37">
            <w:r w:rsidRPr="00413B37">
              <w:t>Yes: 926 (98.0)</w:t>
            </w:r>
          </w:p>
        </w:tc>
      </w:tr>
      <w:tr w:rsidR="00413B37" w:rsidRPr="00413B37" w:rsidTr="007D0C37">
        <w:tc>
          <w:tcPr>
            <w:tcW w:w="2605" w:type="dxa"/>
          </w:tcPr>
          <w:p w:rsidR="00413B37" w:rsidRPr="00413B37" w:rsidRDefault="00413B37" w:rsidP="00413B37"/>
        </w:tc>
        <w:tc>
          <w:tcPr>
            <w:tcW w:w="7830" w:type="dxa"/>
          </w:tcPr>
          <w:p w:rsidR="00413B37" w:rsidRPr="00413B37" w:rsidRDefault="00413B37" w:rsidP="00413B37">
            <w:r w:rsidRPr="00413B37">
              <w:t>No: 17 (1.8)</w:t>
            </w:r>
          </w:p>
        </w:tc>
      </w:tr>
    </w:tbl>
    <w:p w:rsidR="00413B37" w:rsidRPr="00413B37" w:rsidRDefault="00413B37" w:rsidP="00413B37">
      <w:pPr>
        <w:rPr>
          <w:rFonts w:cs="Times New Roman (Body CS)"/>
        </w:rPr>
      </w:pPr>
      <w:r w:rsidRPr="00413B37">
        <w:rPr>
          <w:rFonts w:cs="Times New Roman (Body CS)"/>
          <w:i/>
        </w:rPr>
        <w:t>Note</w:t>
      </w:r>
      <w:r w:rsidRPr="00413B37">
        <w:rPr>
          <w:rFonts w:cs="Times New Roman (Body CS)"/>
        </w:rPr>
        <w:t xml:space="preserve">. Percentages may not sum to 100 if </w:t>
      </w:r>
      <w:proofErr w:type="gramStart"/>
      <w:r w:rsidRPr="00413B37">
        <w:rPr>
          <w:rFonts w:cs="Times New Roman (Body CS)"/>
        </w:rPr>
        <w:t>all participants did not complete</w:t>
      </w:r>
      <w:proofErr w:type="gramEnd"/>
      <w:r w:rsidRPr="00413B37">
        <w:rPr>
          <w:rFonts w:cs="Times New Roman (Body CS)"/>
        </w:rPr>
        <w:t xml:space="preserve"> a given measure.</w:t>
      </w:r>
    </w:p>
    <w:p w:rsidR="00413B37" w:rsidRDefault="00413B37" w:rsidP="00E342C5">
      <w:pPr>
        <w:spacing w:line="480" w:lineRule="auto"/>
      </w:pPr>
      <w:bookmarkStart w:id="0" w:name="_GoBack"/>
      <w:bookmarkEnd w:id="0"/>
    </w:p>
    <w:p w:rsidR="00413B37" w:rsidRPr="00665E70" w:rsidRDefault="00413B37" w:rsidP="00E342C5">
      <w:pPr>
        <w:spacing w:line="480" w:lineRule="auto"/>
      </w:pPr>
    </w:p>
    <w:sectPr w:rsidR="00413B37" w:rsidRPr="00665E70" w:rsidSect="00315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E2"/>
    <w:rsid w:val="00094FAE"/>
    <w:rsid w:val="000C53E2"/>
    <w:rsid w:val="003158F2"/>
    <w:rsid w:val="00413B37"/>
    <w:rsid w:val="00665E70"/>
    <w:rsid w:val="00744738"/>
    <w:rsid w:val="00795C73"/>
    <w:rsid w:val="0092127D"/>
    <w:rsid w:val="00AA5095"/>
    <w:rsid w:val="00C02629"/>
    <w:rsid w:val="00E342C5"/>
    <w:rsid w:val="00EA52AD"/>
    <w:rsid w:val="00F5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53E51"/>
  <w14:defaultImageDpi w14:val="32767"/>
  <w15:chartTrackingRefBased/>
  <w15:docId w15:val="{139C1578-55CC-D74C-A521-E8E3228E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13B37"/>
    <w:rPr>
      <w:rFonts w:cs="Times New Roman (Body CS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Cheek</dc:creator>
  <cp:keywords/>
  <dc:description/>
  <cp:lastModifiedBy>Caroline Sparrow</cp:lastModifiedBy>
  <cp:revision>2</cp:revision>
  <dcterms:created xsi:type="dcterms:W3CDTF">2019-04-15T09:57:00Z</dcterms:created>
  <dcterms:modified xsi:type="dcterms:W3CDTF">2019-04-15T09:57:00Z</dcterms:modified>
</cp:coreProperties>
</file>